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shd w:val="25pct" w:color="FF000" w:fill="FFFF00"/>
        </w:rPr>
        <w:t>2025.10.23 </w:t>
      </w:r>
      <w:r w:rsidRPr="00496FAD">
        <w:rPr>
          <w:rFonts w:ascii="Calibri" w:hAnsi="Calibri" w:cs="Calibri"/>
          <w:i w:val="0"/>
          <w:lang w:val="af-ZA"/>
        </w:rPr>
        <w:t xml:space="preserve"> «N </w:t>
      </w:r>
      <w:r w:rsidRPr="00496FAD">
        <w:rPr>
          <w:rFonts w:ascii="Calibri" w:hAnsi="Calibri" w:cstheme="minorHAnsi"/>
          <w:i w:val="0"/>
          <w:lang w:val="af-ZA"/>
          <w:shd w:val="25pct" w:color="FF000" w:fill="FFFF00"/>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shd w:val="25pct" w:color="FF000" w:fill="FFFF00"/>
        </w:rPr>
        <w:t>ՀՀ Արարատի մարզ, Մասիսի համայնքապետարան</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shd w:val="25pct" w:color="FF000" w:fill="FFFF00"/>
        </w:rPr>
        <w:t>Արարատի մարզ     քաղաք  Մասիս</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shd w:val="25pct" w:color="FF000" w:fill="FFFF00"/>
        </w:rPr>
        <w:t>Закупка «Услуг по специализированным пассажирским перевозкам» для нужд общины Масис Араратской области Республики Армения в 2025 году</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shd w:val="25pct" w:color="FF000" w:fill="FFFF00"/>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shd w:val="25pct" w:color="FF000" w:fill="FFFF00"/>
        </w:rPr>
        <w:t>---</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shd w:val="25pct" w:color="FF000" w:fill="FFFF00"/>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shd w:val="25pct" w:color="FF000" w:fill="FFFF00"/>
        </w:rPr>
        <w:t>---</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shd w:val="25pct" w:color="FF000" w:fill="FFFF00"/>
        </w:rPr>
        <w:t>Սոֆյա Ասրյան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shd w:val="25pct" w:color="FF000" w:fill="FFFF00"/>
        </w:rPr>
        <w:t>masismer.gnumner@mail.ru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shd w:val="25pct" w:color="FF000" w:fill="FFFF00"/>
        </w:rPr>
        <w:t>0236-4-20-20</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shd w:val="25pct" w:color="FF000" w:fill="FFFF00"/>
        </w:rPr>
        <w:t>ՀՀ Արարատի մարզ, Մասիսի համայնքապետարան</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shd w:val="25pct" w:color="FF000" w:fill="FFFF00"/>
        </w:rPr>
        <w:t>ԱՄՄՀ-ԷԱՃԾՁԲ-25/127</w:t>
      </w:r>
      <w:r w:rsidRPr="00496FAD">
        <w:rPr>
          <w:rFonts w:ascii="Calibri" w:hAnsi="Calibri" w:cs="Times Armenian"/>
          <w:i/>
          <w:lang w:val="ru-RU"/>
        </w:rPr>
        <w:br/>
      </w:r>
      <w:r w:rsidRPr="00496FAD">
        <w:rPr>
          <w:rFonts w:ascii="Calibri" w:hAnsi="Calibri" w:cstheme="minorHAnsi"/>
          <w:szCs w:val="20"/>
          <w:lang w:val="af-ZA"/>
          <w:shd w:val="25pct" w:color="FF000" w:fill="FFFF00"/>
        </w:rPr>
        <w:t>2025.10.23 </w:t>
      </w:r>
      <w:r w:rsidRPr="00496FAD">
        <w:rPr>
          <w:rFonts w:ascii="Calibri" w:hAnsi="Calibri" w:cs="Calibri"/>
          <w:i/>
          <w:szCs w:val="20"/>
          <w:lang w:val="af-ZA"/>
        </w:rPr>
        <w:t xml:space="preserve">N </w:t>
      </w:r>
      <w:r w:rsidRPr="00496FAD">
        <w:rPr>
          <w:rFonts w:ascii="Calibri" w:hAnsi="Calibri" w:cstheme="minorHAnsi"/>
          <w:szCs w:val="20"/>
          <w:lang w:val="af-ZA"/>
          <w:shd w:val="25pct" w:color="FF000" w:fill="FFFF00"/>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shd w:val="25pct" w:color="FF000" w:fill="FFFF00"/>
        </w:rPr>
        <w:t>ՀՀ Արարատի մարզ, Մասիսի համայնքապետարան</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shd w:val="25pct" w:color="FF000" w:fill="FFFF00"/>
        </w:rPr>
        <w:t>ՀՀ Արարատի մարզ, Մասիսի համայնքապետարան</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shd w:val="25pct" w:color="FF000" w:fill="FFFF00"/>
        </w:rPr>
        <w:t>Закупка «Услуг по специализированным пассажирским перевозкам» для нужд общины Масис Араратской области Республики Армения в 2025 году</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shd w:val="25pct" w:color="FF000" w:fill="FFFF00"/>
        </w:rPr>
        <w:t>Закупка «Услуг по специализированным пассажирским перевозкам» для нужд общины Масис Араратской области Республики Армения в 2025 году</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shd w:val="25pct" w:color="FF000" w:fill="FFFF00"/>
        </w:rPr>
        <w:t>ՀՀ Արարատի մարզ, Մասիսի համայնքապետարան</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shd w:val="25pct" w:color="FF000" w:fill="FFFF00"/>
        </w:rPr>
        <w:t>masismer.gnumner@mail.ru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shd w:val="25pct" w:color="FF000" w:fill="FFFF00"/>
        </w:rPr>
        <w:t>Закупка «Услуг по специализированным пассажирским перевозкам» для нужд общины Масис Араратской области Республики Армения в 2025 году</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shd w:val="25pct" w:color="FF000" w:fill="FFFF00"/>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Специализированные услуги по перевозке пассажиров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shd w:val="25pct" w:color="FF000" w:fill="FFFF00"/>
        </w:rPr>
        <w:t>10:00</w:t>
      </w:r>
      <w:r w:rsidRPr="005704A1">
        <w:rPr>
          <w:rFonts w:ascii="Calibri" w:hAnsi="Calibri"/>
          <w:lang w:val="ru-RU"/>
        </w:rPr>
        <w:t>" часов "</w:t>
      </w:r>
      <w:r w:rsidRPr="005704A1">
        <w:rPr>
          <w:rFonts w:ascii="Calibri" w:hAnsi="Calibri"/>
          <w:lang w:val="hy-AM"/>
          <w:shd w:val="25pct" w:color="FF000" w:fill="FFFF00"/>
        </w:rPr>
        <w:t>---</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shd w:val="25pct" w:color="FF000" w:fill="FFFF00"/>
        </w:rPr>
        <w:t>382.51</w:t>
      </w:r>
      <w:r w:rsidRPr="005704A1">
        <w:rPr>
          <w:rFonts w:ascii="Calibri" w:hAnsi="Calibri"/>
          <w:szCs w:val="22"/>
        </w:rPr>
        <w:t xml:space="preserve"> драмом, российский рубль </w:t>
      </w:r>
      <w:r w:rsidRPr="005704A1">
        <w:rPr>
          <w:rFonts w:ascii="Calibri" w:hAnsi="Calibri"/>
          <w:lang w:val="hy-AM"/>
          <w:shd w:val="25pct" w:color="FF000" w:fill="FFFF00"/>
        </w:rPr>
        <w:t>4.6796</w:t>
      </w:r>
      <w:r w:rsidRPr="005704A1">
        <w:rPr>
          <w:rFonts w:ascii="Calibri" w:hAnsi="Calibri"/>
          <w:szCs w:val="22"/>
        </w:rPr>
        <w:t xml:space="preserve">драмом, евро </w:t>
      </w:r>
      <w:r w:rsidRPr="005704A1">
        <w:rPr>
          <w:rFonts w:ascii="Calibri" w:hAnsi="Calibri"/>
          <w:lang w:val="hy-AM"/>
          <w:shd w:val="25pct" w:color="FF000" w:fill="FFFF00"/>
        </w:rPr>
        <w:t>382.51</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shd w:val="25pct" w:color="FF000" w:fill="FFFF00"/>
        </w:rPr>
        <w:t>2025.11.04.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bookmarkStart w:id="0" w:name="_GoBack"/>
      <w:bookmarkEnd w:id="0"/>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shd w:val="25pct" w:color="FF000" w:fill="FFFF00"/>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lastRenderedPageBreak/>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shd w:val="25pct" w:color="FF000" w:fill="FFFF00"/>
        </w:rPr>
        <w:t>ԱՄՄՀ-ԷԱՃԾՁԲ-25/127</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shd w:val="25pct" w:color="FF000" w:fill="FFFF00"/>
        </w:rPr>
        <w:t>ՀՀ Արարատի մարզ, Մասիսի համայնքապետարան</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871B29" w:rsidRPr="004D233E">
        <w:rPr>
          <w:rFonts w:ascii="Calibri" w:hAnsi="Calibri" w:cstheme="minorHAnsi"/>
          <w:color w:val="000000" w:themeColor="text1"/>
          <w:lang w:val="ru-RU"/>
        </w:rPr>
        <w:t>"</w:t>
      </w:r>
      <w:r w:rsidR="00871B29" w:rsidRPr="004D233E">
        <w:rPr>
          <w:rFonts w:ascii="Calibri" w:hAnsi="Calibri" w:cstheme="minorHAnsi"/>
          <w:lang w:val="af-ZA"/>
        </w:rPr>
        <w:t>^tender:code</w:t>
      </w:r>
      <w:r w:rsidR="00E07252" w:rsidRPr="004D233E">
        <w:rPr>
          <w:rFonts w:ascii="Calibri" w:hAnsi="Calibri" w:cstheme="minorHAnsi"/>
          <w:lang w:val="af-ZA"/>
        </w:rPr>
        <w:t>_ru</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w:t>
      </w:r>
      <w:r>
        <w:rPr>
          <w:rFonts w:ascii="Calibri" w:hAnsi="Calibri" w:cstheme="minorHAnsi"/>
          <w:lang w:val="ru-RU"/>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0B07AF"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0B07AF"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0B07AF"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0B07AF"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0B07AF"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w:t>
      </w:r>
      <w:r w:rsidRPr="00880BF5">
        <w:rPr>
          <w:rFonts w:ascii="Calibri" w:hAnsi="Calibri"/>
          <w:lang w:val="ru-RU"/>
        </w:rPr>
        <w:lastRenderedPageBreak/>
        <w:t>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w:t>
      </w:r>
      <w:r w:rsidRPr="00880BF5">
        <w:rPr>
          <w:rFonts w:ascii="Calibri" w:hAnsi="Calibri"/>
          <w:lang w:val="ru-RU"/>
        </w:rPr>
        <w:lastRenderedPageBreak/>
        <w:t>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w:t>
      </w:r>
      <w:r w:rsidRPr="00880BF5">
        <w:rPr>
          <w:rFonts w:ascii="Calibri" w:hAnsi="Calibri"/>
          <w:lang w:val="ru-RU"/>
        </w:rPr>
        <w:lastRenderedPageBreak/>
        <w:t>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"ԱՄՄՀ-ԷԱՃԾՁԲ-25/127"</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ՀՀ Արարատի մարզ, Մասիսի համայնքապետարան*(далее — Заказчик) процедуре закупок под кодом ԱՄՄՀ-ԷԱՃԾՁԲ-25/127*.</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"ԱՄՄՀ-ԷԱՃԾՁԲ-25/127"</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ԱՄՄՀ-ԷԱՃԾՁԲ-25/127*.</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shd w:val="25pct" w:color="FF000" w:fill="FFFF00"/>
        </w:rPr>
        <w:t>ԱՄՄՀ-ԷԱՃԾՁԲ-25/127</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60231200/503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Специализированные услуги по перевозке пассажиров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Перевозка студентов мужского и женского пола общины Масис по следующему маршруту и графику: в 19:30. Масис (включая станцию Масис) Ереван/Метро Фабрика или Г. Станция Нжде/, в 15:30. Ереван/Метро Фабрика или Г. Станция Нжде/ и наоборот. Услуги будут предоставляться один раз в день, за исключением субботы, воскресенья и неучебных дней. Для обслуживания требуется 2/два/транспортное средство: минимум 50 и 1/минимум 28. Лица. Транспортное средство должно быть технически исправным и чистым. с шинами, быть обеспеченным всеми необходимыми приспособлениями (аптечкой, огнетушителем и т.п.). Наличие и опыт водителя обязательны.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Масис (включая станцию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момента вступления договора в силу 25.12.2025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47"/>
        <w:gridCol w:w="647"/>
        <w:gridCol w:w="647"/>
        <w:gridCol w:w="647"/>
        <w:gridCol w:w="647"/>
        <w:gridCol w:w="647"/>
        <w:gridCol w:w="647"/>
        <w:gridCol w:w="647"/>
        <w:gridCol w:w="647"/>
        <w:gridCol w:w="647"/>
        <w:gridCol w:w="647"/>
        <w:gridCol w:w="647"/>
        <w:gridCol w:w="647"/>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0B07AF"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0B07AF"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w:t>
      </w:r>
      <w:proofErr w:type="gramStart"/>
      <w:r w:rsidRPr="00AD2F65">
        <w:rPr>
          <w:rFonts w:cstheme="minorHAnsi"/>
          <w:color w:val="000000" w:themeColor="text1"/>
          <w:sz w:val="20"/>
          <w:szCs w:val="20"/>
          <w:lang w:val="ru-RU"/>
        </w:rPr>
        <w:t xml:space="preserve">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w:t>
      </w:r>
      <w:proofErr w:type="gramEnd"/>
      <w:r w:rsidRPr="00AD2F65">
        <w:rPr>
          <w:rFonts w:cstheme="minorHAnsi"/>
          <w:i/>
          <w:color w:val="000000" w:themeColor="text1"/>
          <w:sz w:val="20"/>
          <w:szCs w:val="20"/>
          <w:lang w:val="af-ZA"/>
        </w:rPr>
        <w:t>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года</w:t>
      </w:r>
      <w:proofErr w:type="gramEnd"/>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w:t>
      </w:r>
      <w:proofErr w:type="gramEnd"/>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25F" w:rsidRDefault="0043225F" w:rsidP="00F858E6">
      <w:pPr>
        <w:spacing w:after="0" w:line="240" w:lineRule="auto"/>
      </w:pPr>
      <w:r>
        <w:separator/>
      </w:r>
    </w:p>
  </w:endnote>
  <w:endnote w:type="continuationSeparator" w:id="0">
    <w:p w:rsidR="0043225F" w:rsidRDefault="0043225F"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25F" w:rsidRDefault="0043225F" w:rsidP="00F858E6">
      <w:pPr>
        <w:spacing w:after="0" w:line="240" w:lineRule="auto"/>
      </w:pPr>
      <w:r>
        <w:separator/>
      </w:r>
    </w:p>
  </w:footnote>
  <w:footnote w:type="continuationSeparator" w:id="0">
    <w:p w:rsidR="0043225F" w:rsidRDefault="0043225F"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15:restartNumberingAfterBreak="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15:restartNumberingAfterBreak="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40B69D-EEE0-41A3-924E-312C7C1A5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58</Pages>
  <Words>16147</Words>
  <Characters>92038</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114</cp:revision>
  <dcterms:created xsi:type="dcterms:W3CDTF">2021-01-20T14:35:00Z</dcterms:created>
  <dcterms:modified xsi:type="dcterms:W3CDTF">2025-07-03T12:11:00Z</dcterms:modified>
</cp:coreProperties>
</file>